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="002F265B">
        <w:rPr>
          <w:rFonts w:ascii="Times New Roman" w:hAnsi="Times New Roman" w:cs="Times New Roman"/>
          <w:sz w:val="24"/>
          <w:szCs w:val="24"/>
        </w:rPr>
        <w:t>2</w:t>
      </w:r>
      <w:r w:rsidR="004C7E6D">
        <w:rPr>
          <w:rFonts w:ascii="Times New Roman" w:hAnsi="Times New Roman" w:cs="Times New Roman"/>
          <w:sz w:val="24"/>
          <w:szCs w:val="24"/>
        </w:rPr>
        <w:t>6</w:t>
      </w:r>
      <w:r w:rsidR="00B66B05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4C7E6D">
        <w:rPr>
          <w:rFonts w:ascii="Times New Roman" w:hAnsi="Times New Roman" w:cs="Times New Roman"/>
          <w:sz w:val="24"/>
          <w:szCs w:val="24"/>
        </w:rPr>
        <w:t>Кокряцкого</w:t>
      </w:r>
      <w:r w:rsidR="004C7E6D">
        <w:rPr>
          <w:rFonts w:ascii="Times New Roman" w:hAnsi="Times New Roman" w:cs="Times New Roman"/>
          <w:sz w:val="24"/>
          <w:szCs w:val="24"/>
        </w:rPr>
        <w:t xml:space="preserve"> Александра Сергеевича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73C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Кокряцкий</w:t>
      </w:r>
      <w:r>
        <w:rPr>
          <w:rFonts w:ascii="Times New Roman" w:hAnsi="Times New Roman" w:cs="Times New Roman"/>
          <w:sz w:val="24"/>
          <w:szCs w:val="24"/>
        </w:rPr>
        <w:t xml:space="preserve"> А.С.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Pr="00C52749" w:rsidR="00A019D0">
        <w:rPr>
          <w:rFonts w:ascii="Times New Roman" w:hAnsi="Times New Roman" w:cs="Times New Roman"/>
          <w:sz w:val="24"/>
          <w:szCs w:val="24"/>
        </w:rPr>
        <w:t>8624</w:t>
      </w:r>
      <w:r w:rsidR="00B66B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15010348</w:t>
      </w:r>
      <w:r w:rsidR="00EE1C77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B66B05">
        <w:rPr>
          <w:rFonts w:ascii="Times New Roman" w:hAnsi="Times New Roman" w:cs="Times New Roman"/>
          <w:sz w:val="24"/>
          <w:szCs w:val="24"/>
        </w:rPr>
        <w:t>.10.2024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5</w:t>
      </w:r>
      <w:r w:rsidRPr="00C52749" w:rsidR="00EE5BB2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0E44BD">
        <w:rPr>
          <w:rFonts w:ascii="Times New Roman" w:hAnsi="Times New Roman" w:cs="Times New Roman"/>
          <w:sz w:val="24"/>
          <w:szCs w:val="24"/>
        </w:rPr>
        <w:t>26</w:t>
      </w:r>
      <w:r w:rsidR="00B66B05">
        <w:rPr>
          <w:rFonts w:ascii="Times New Roman" w:hAnsi="Times New Roman" w:cs="Times New Roman"/>
          <w:sz w:val="24"/>
          <w:szCs w:val="24"/>
        </w:rPr>
        <w:t>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.2024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Кокряцкий</w:t>
      </w:r>
      <w:r>
        <w:rPr>
          <w:sz w:val="24"/>
          <w:szCs w:val="24"/>
        </w:rPr>
        <w:t xml:space="preserve"> А.С.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C52749" w:rsidR="003856E9">
        <w:rPr>
          <w:rFonts w:ascii="Times New Roman" w:hAnsi="Times New Roman" w:cs="Times New Roman"/>
          <w:sz w:val="24"/>
          <w:szCs w:val="24"/>
        </w:rPr>
        <w:t>188108862</w:t>
      </w:r>
      <w:r w:rsidRPr="00C52749" w:rsidR="006F4654">
        <w:rPr>
          <w:rFonts w:ascii="Times New Roman" w:hAnsi="Times New Roman" w:cs="Times New Roman"/>
          <w:sz w:val="24"/>
          <w:szCs w:val="24"/>
        </w:rPr>
        <w:t>509200</w:t>
      </w:r>
      <w:r w:rsidR="000E44BD">
        <w:rPr>
          <w:rFonts w:ascii="Times New Roman" w:hAnsi="Times New Roman" w:cs="Times New Roman"/>
          <w:sz w:val="24"/>
          <w:szCs w:val="24"/>
        </w:rPr>
        <w:t>53387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0E44BD">
        <w:rPr>
          <w:rFonts w:ascii="Times New Roman" w:hAnsi="Times New Roman" w:cs="Times New Roman"/>
          <w:sz w:val="24"/>
          <w:szCs w:val="24"/>
        </w:rPr>
        <w:t>23.07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0E44BD">
        <w:rPr>
          <w:rFonts w:ascii="Times New Roman" w:hAnsi="Times New Roman" w:cs="Times New Roman"/>
          <w:sz w:val="24"/>
          <w:szCs w:val="24"/>
        </w:rPr>
        <w:t>№18810586241015010348 от 15.10.2024</w:t>
      </w:r>
      <w:r w:rsidRPr="00C52749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C52749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0E44BD">
        <w:rPr>
          <w:rFonts w:ascii="Times New Roman" w:hAnsi="Times New Roman" w:cs="Times New Roman"/>
          <w:sz w:val="24"/>
          <w:szCs w:val="24"/>
        </w:rPr>
        <w:t>Кокряцкого</w:t>
      </w:r>
      <w:r w:rsidR="004C7E6D">
        <w:rPr>
          <w:rFonts w:ascii="Times New Roman" w:hAnsi="Times New Roman" w:cs="Times New Roman"/>
          <w:sz w:val="24"/>
          <w:szCs w:val="24"/>
        </w:rPr>
        <w:t xml:space="preserve"> А.С.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4C7E6D">
        <w:rPr>
          <w:rFonts w:ascii="Times New Roman" w:hAnsi="Times New Roman" w:cs="Times New Roman"/>
          <w:sz w:val="24"/>
          <w:szCs w:val="24"/>
        </w:rPr>
        <w:t>Кокряцкий</w:t>
      </w:r>
      <w:r w:rsidR="004C7E6D">
        <w:rPr>
          <w:rFonts w:ascii="Times New Roman" w:hAnsi="Times New Roman" w:cs="Times New Roman"/>
          <w:sz w:val="24"/>
          <w:szCs w:val="24"/>
        </w:rPr>
        <w:t xml:space="preserve"> А.С.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4C7E6D">
        <w:rPr>
          <w:rFonts w:ascii="Times New Roman" w:hAnsi="Times New Roman" w:cs="Times New Roman"/>
          <w:sz w:val="24"/>
          <w:szCs w:val="24"/>
        </w:rPr>
        <w:t>Кокряцк</w:t>
      </w:r>
      <w:r w:rsidR="000E44BD">
        <w:rPr>
          <w:rFonts w:ascii="Times New Roman" w:hAnsi="Times New Roman" w:cs="Times New Roman"/>
          <w:sz w:val="24"/>
          <w:szCs w:val="24"/>
        </w:rPr>
        <w:t>ого</w:t>
      </w:r>
      <w:r w:rsidR="004C7E6D">
        <w:rPr>
          <w:rFonts w:ascii="Times New Roman" w:hAnsi="Times New Roman" w:cs="Times New Roman"/>
          <w:sz w:val="24"/>
          <w:szCs w:val="24"/>
        </w:rPr>
        <w:t xml:space="preserve"> А.С.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C52749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4C7E6D">
        <w:t>Кокряцкий</w:t>
      </w:r>
      <w:r w:rsidR="004C7E6D">
        <w:t xml:space="preserve"> А.С.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C7E6D">
        <w:rPr>
          <w:sz w:val="24"/>
          <w:szCs w:val="24"/>
        </w:rPr>
        <w:t>Кокряцкий</w:t>
      </w:r>
      <w:r w:rsidR="004C7E6D">
        <w:rPr>
          <w:sz w:val="24"/>
          <w:szCs w:val="24"/>
        </w:rPr>
        <w:t xml:space="preserve"> А.С.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E44BD">
        <w:t>Кокряцкого</w:t>
      </w:r>
      <w:r w:rsidR="000E44BD">
        <w:t xml:space="preserve"> Александра Сергеевича</w:t>
      </w:r>
      <w:r w:rsidR="000E44BD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C52749">
        <w:t xml:space="preserve"> </w:t>
      </w:r>
      <w:r w:rsidR="003B507A">
        <w:t>1</w:t>
      </w:r>
      <w:r w:rsidR="00C52749">
        <w:t>0</w:t>
      </w:r>
      <w:r w:rsidRPr="00C52749">
        <w:t>00 (</w:t>
      </w:r>
      <w:r w:rsidR="003B507A">
        <w:t>одна</w:t>
      </w:r>
      <w:r w:rsidRPr="00C52749">
        <w:t xml:space="preserve"> тысяч</w:t>
      </w:r>
      <w:r w:rsidR="003B507A">
        <w:t>а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C52749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0E44BD" w:rsidR="000E44BD">
        <w:rPr>
          <w:rFonts w:ascii="Times New Roman" w:hAnsi="Times New Roman" w:cs="Times New Roman"/>
          <w:sz w:val="24"/>
          <w:szCs w:val="24"/>
          <w:lang w:eastAsia="en-US"/>
        </w:rPr>
        <w:t>0412365400335006932520119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AC6B70">
      <w:pPr>
        <w:pStyle w:val="Heading1"/>
        <w:jc w:val="center"/>
        <w:rPr>
          <w:rFonts w:eastAsiaTheme="minorEastAsia"/>
          <w:sz w:val="24"/>
          <w:szCs w:val="24"/>
        </w:rPr>
      </w:pPr>
    </w:p>
    <w:p w:rsid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P="000E44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0E4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4C7E6D">
      <w:rPr>
        <w:rFonts w:ascii="Times New Roman" w:hAnsi="Times New Roman" w:cs="Times New Roman"/>
        <w:sz w:val="24"/>
        <w:szCs w:val="24"/>
      </w:rPr>
      <w:t>693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4C7E6D">
      <w:rPr>
        <w:rFonts w:ascii="Times New Roman" w:hAnsi="Times New Roman" w:cs="Times New Roman"/>
        <w:sz w:val="24"/>
        <w:szCs w:val="24"/>
      </w:rPr>
      <w:t>2830-53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573C7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5AAB"/>
    <w:rsid w:val="00B60648"/>
    <w:rsid w:val="00B620E8"/>
    <w:rsid w:val="00B66B05"/>
    <w:rsid w:val="00B67338"/>
    <w:rsid w:val="00B70498"/>
    <w:rsid w:val="00B7112E"/>
    <w:rsid w:val="00B7129E"/>
    <w:rsid w:val="00B85016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